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7F30AC7E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A1A9D" w:rsidRPr="00986090">
        <w:rPr>
          <w:rFonts w:ascii="Times New Roman" w:hAnsi="Times New Roman"/>
          <w:b/>
          <w:sz w:val="24"/>
          <w:szCs w:val="24"/>
        </w:rPr>
        <w:t>1</w:t>
      </w:r>
      <w:r w:rsidR="00531E32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E50286" w:rsidRPr="00986090">
        <w:rPr>
          <w:rFonts w:ascii="Times New Roman" w:hAnsi="Times New Roman"/>
          <w:b/>
          <w:sz w:val="24"/>
          <w:szCs w:val="24"/>
        </w:rPr>
        <w:t>1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FDB0F2A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986090">
        <w:rPr>
          <w:rFonts w:ascii="Times New Roman" w:hAnsi="Times New Roman" w:cs="Times New Roman"/>
          <w:sz w:val="24"/>
          <w:szCs w:val="24"/>
        </w:rPr>
        <w:t xml:space="preserve">   </w:t>
      </w:r>
      <w:r w:rsidR="00531E32">
        <w:rPr>
          <w:rFonts w:ascii="Times New Roman" w:hAnsi="Times New Roman" w:cs="Times New Roman"/>
          <w:sz w:val="24"/>
          <w:szCs w:val="24"/>
        </w:rPr>
        <w:t>30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531E32">
        <w:rPr>
          <w:rFonts w:ascii="Times New Roman" w:hAnsi="Times New Roman" w:cs="Times New Roman"/>
          <w:sz w:val="24"/>
          <w:szCs w:val="24"/>
        </w:rPr>
        <w:t>августа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E50286" w:rsidRPr="00986090">
        <w:rPr>
          <w:rFonts w:ascii="Times New Roman" w:hAnsi="Times New Roman" w:cs="Times New Roman"/>
          <w:sz w:val="24"/>
          <w:szCs w:val="24"/>
        </w:rPr>
        <w:t>1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5A9988E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>председателя правления</w:t>
      </w:r>
      <w:r w:rsidRPr="00986090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5DFC1679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профессиональными союзами медицинских работников или их объединений (ассоциаций) в лице председателя Окружной организации профсоюза работников здравоохранения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98609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98609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986090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bookmarkEnd w:id="3"/>
    <w:p w14:paraId="634FC0B8" w14:textId="2595C342" w:rsidR="00432410" w:rsidRDefault="00456CBB" w:rsidP="008C5F8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6CBB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8</w:t>
      </w:r>
      <w:r w:rsidRPr="00456CBB">
        <w:rPr>
          <w:rFonts w:ascii="Times New Roman" w:hAnsi="Times New Roman"/>
          <w:bCs/>
          <w:sz w:val="24"/>
          <w:szCs w:val="24"/>
        </w:rPr>
        <w:t xml:space="preserve"> пункта 1 раздела I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456CBB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6AA7DB5D" w14:textId="5F019273" w:rsidR="00456CBB" w:rsidRDefault="00456CBB" w:rsidP="00456CBB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456CBB">
        <w:rPr>
          <w:rFonts w:ascii="Times New Roman" w:hAnsi="Times New Roman"/>
          <w:bCs/>
          <w:sz w:val="24"/>
          <w:szCs w:val="24"/>
        </w:rPr>
        <w:t>Оплата углубленной диспансеризации не включается в подушевой норматив финансирования и осуществляется по тарифам, установленным в приложении 43 к Тарифному соглашению: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0EAA5F93" w14:textId="3DD5D83C" w:rsidR="00986090" w:rsidRDefault="00986090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6A749E">
        <w:rPr>
          <w:rFonts w:ascii="Times New Roman" w:hAnsi="Times New Roman"/>
          <w:bCs/>
          <w:sz w:val="24"/>
          <w:szCs w:val="24"/>
        </w:rPr>
        <w:t>1</w:t>
      </w:r>
      <w:r w:rsidRPr="0098609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D3DAAC0" w14:textId="41D09AC1" w:rsidR="00531E32" w:rsidRPr="00986090" w:rsidRDefault="00531E32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31E32">
        <w:rPr>
          <w:rFonts w:ascii="Times New Roman" w:hAnsi="Times New Roman"/>
          <w:bCs/>
          <w:sz w:val="24"/>
          <w:szCs w:val="24"/>
        </w:rPr>
        <w:t>Приложение 4</w:t>
      </w:r>
      <w:r>
        <w:rPr>
          <w:rFonts w:ascii="Times New Roman" w:hAnsi="Times New Roman"/>
          <w:bCs/>
          <w:sz w:val="24"/>
          <w:szCs w:val="24"/>
        </w:rPr>
        <w:t>2</w:t>
      </w:r>
      <w:r w:rsidRPr="00531E32">
        <w:rPr>
          <w:rFonts w:ascii="Times New Roman" w:hAnsi="Times New Roman"/>
          <w:bCs/>
          <w:sz w:val="24"/>
          <w:szCs w:val="24"/>
        </w:rPr>
        <w:t xml:space="preserve"> 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помощи), действующие при проведении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 медицинской помощи, завершенной после 1 июля 2021 года, в том числе начатой ранее» изложить в новой редакции согласно приложению </w:t>
      </w:r>
      <w:r w:rsidR="006A749E">
        <w:rPr>
          <w:rFonts w:ascii="Times New Roman" w:hAnsi="Times New Roman"/>
          <w:bCs/>
          <w:sz w:val="24"/>
          <w:szCs w:val="24"/>
        </w:rPr>
        <w:t>2</w:t>
      </w:r>
      <w:r w:rsidRPr="00531E3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796A5F8" w14:textId="422852F3" w:rsidR="00432410" w:rsidRPr="00AF1DF3" w:rsidRDefault="0043241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32410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31E32">
        <w:rPr>
          <w:rFonts w:ascii="Times New Roman" w:hAnsi="Times New Roman"/>
          <w:bCs/>
          <w:sz w:val="24"/>
          <w:szCs w:val="24"/>
        </w:rPr>
        <w:t>августа</w:t>
      </w:r>
      <w:r w:rsidRPr="00432410">
        <w:rPr>
          <w:rFonts w:ascii="Times New Roman" w:hAnsi="Times New Roman"/>
          <w:bCs/>
          <w:sz w:val="24"/>
          <w:szCs w:val="24"/>
        </w:rPr>
        <w:t xml:space="preserve"> 2021 года, и применяется при </w:t>
      </w:r>
      <w:r w:rsidRPr="00AF1DF3">
        <w:rPr>
          <w:rFonts w:ascii="Times New Roman" w:hAnsi="Times New Roman"/>
          <w:bCs/>
          <w:sz w:val="24"/>
          <w:szCs w:val="24"/>
        </w:rPr>
        <w:t xml:space="preserve">расчетах за случаи оказания медицинской помощи, завершенные после 1 </w:t>
      </w:r>
      <w:r w:rsidR="00531E32" w:rsidRPr="00AF1DF3">
        <w:rPr>
          <w:rFonts w:ascii="Times New Roman" w:hAnsi="Times New Roman"/>
          <w:bCs/>
          <w:sz w:val="24"/>
          <w:szCs w:val="24"/>
        </w:rPr>
        <w:t>августа</w:t>
      </w:r>
      <w:r w:rsidR="00753104" w:rsidRPr="00AF1DF3">
        <w:rPr>
          <w:rFonts w:ascii="Times New Roman" w:hAnsi="Times New Roman"/>
          <w:bCs/>
          <w:sz w:val="24"/>
          <w:szCs w:val="24"/>
        </w:rPr>
        <w:t xml:space="preserve"> 2021 года, за исключением пункта 1.</w:t>
      </w:r>
      <w:r w:rsidR="006A749E" w:rsidRPr="00AF1DF3">
        <w:rPr>
          <w:rFonts w:ascii="Times New Roman" w:hAnsi="Times New Roman"/>
          <w:bCs/>
          <w:sz w:val="24"/>
          <w:szCs w:val="24"/>
        </w:rPr>
        <w:t>3</w:t>
      </w:r>
      <w:r w:rsidR="00753104" w:rsidRPr="00AF1DF3">
        <w:rPr>
          <w:rFonts w:ascii="Times New Roman" w:hAnsi="Times New Roman"/>
          <w:bCs/>
          <w:sz w:val="24"/>
          <w:szCs w:val="24"/>
        </w:rPr>
        <w:t xml:space="preserve"> настоящего дополнительного соглашения.</w:t>
      </w:r>
    </w:p>
    <w:p w14:paraId="5137AD93" w14:textId="2ED17720" w:rsidR="00753104" w:rsidRPr="00AF1DF3" w:rsidRDefault="00753104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lastRenderedPageBreak/>
        <w:t>Пункт 1.</w:t>
      </w:r>
      <w:r w:rsidR="006A749E" w:rsidRPr="00AF1DF3">
        <w:rPr>
          <w:rFonts w:ascii="Times New Roman" w:hAnsi="Times New Roman"/>
          <w:sz w:val="24"/>
          <w:szCs w:val="24"/>
        </w:rPr>
        <w:t>3</w:t>
      </w:r>
      <w:r w:rsidRPr="00AF1DF3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подписания, и распространяет свое действие на правоотношения, возникшие, с 9 августа 2021 года и применяются при расчетах за случаи оказания медицинской помощи, начатые после 9 августа 2021 года.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799554BC" w14:textId="27C67BC2" w:rsidR="007247FC" w:rsidRDefault="007247F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86946D" w14:textId="39F8CFFF" w:rsidR="00432410" w:rsidRDefault="00432410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503E88" w14:textId="367BB987" w:rsidR="00432410" w:rsidRDefault="00432410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894CE1" w14:textId="77777777" w:rsidR="00432410" w:rsidRPr="00986090" w:rsidRDefault="00432410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3EEEA93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Pr="00986090" w:rsidRDefault="00E7218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2EED5B65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7EFA8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1E231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7349AD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2F6A52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986090" w:rsidRDefault="00514E5C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986090" w:rsidRDefault="00514E5C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5FF4825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69CAF7D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A9B60C" w14:textId="29B9B032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14:paraId="56E77327" w14:textId="77777777" w:rsidR="00960292" w:rsidRPr="00986090" w:rsidRDefault="00960292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2379D0">
      <w:footerReference w:type="default" r:id="rId8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A330B" w14:textId="77777777" w:rsidR="00CF3863" w:rsidRDefault="00CF3863" w:rsidP="00CA5C0D">
      <w:pPr>
        <w:spacing w:after="0" w:line="240" w:lineRule="auto"/>
      </w:pPr>
      <w:r>
        <w:separator/>
      </w:r>
    </w:p>
  </w:endnote>
  <w:endnote w:type="continuationSeparator" w:id="0">
    <w:p w14:paraId="74DC89D7" w14:textId="77777777" w:rsidR="00CF3863" w:rsidRDefault="00CF3863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749E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ED687" w14:textId="77777777" w:rsidR="00CF3863" w:rsidRDefault="00CF3863" w:rsidP="00CA5C0D">
      <w:pPr>
        <w:spacing w:after="0" w:line="240" w:lineRule="auto"/>
      </w:pPr>
      <w:r>
        <w:separator/>
      </w:r>
    </w:p>
  </w:footnote>
  <w:footnote w:type="continuationSeparator" w:id="0">
    <w:p w14:paraId="5E4FF6C8" w14:textId="77777777" w:rsidR="00CF3863" w:rsidRDefault="00CF3863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27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2"/>
  </w:num>
  <w:num w:numId="9">
    <w:abstractNumId w:val="31"/>
  </w:num>
  <w:num w:numId="10">
    <w:abstractNumId w:val="28"/>
  </w:num>
  <w:num w:numId="11">
    <w:abstractNumId w:val="0"/>
  </w:num>
  <w:num w:numId="12">
    <w:abstractNumId w:val="38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9"/>
  </w:num>
  <w:num w:numId="20">
    <w:abstractNumId w:val="24"/>
  </w:num>
  <w:num w:numId="21">
    <w:abstractNumId w:val="6"/>
  </w:num>
  <w:num w:numId="22">
    <w:abstractNumId w:val="36"/>
  </w:num>
  <w:num w:numId="23">
    <w:abstractNumId w:val="39"/>
  </w:num>
  <w:num w:numId="24">
    <w:abstractNumId w:val="18"/>
  </w:num>
  <w:num w:numId="25">
    <w:abstractNumId w:val="34"/>
  </w:num>
  <w:num w:numId="26">
    <w:abstractNumId w:val="30"/>
  </w:num>
  <w:num w:numId="27">
    <w:abstractNumId w:val="19"/>
  </w:num>
  <w:num w:numId="28">
    <w:abstractNumId w:val="12"/>
  </w:num>
  <w:num w:numId="29">
    <w:abstractNumId w:val="35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3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2B79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292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1DF3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1E47"/>
    <w:rsid w:val="00F7278E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81EEF3A-64BE-4764-97BF-CE759A77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DD0B3-7129-422C-8AC9-42A70F5C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17</cp:revision>
  <cp:lastPrinted>2021-06-24T06:19:00Z</cp:lastPrinted>
  <dcterms:created xsi:type="dcterms:W3CDTF">2021-07-19T06:37:00Z</dcterms:created>
  <dcterms:modified xsi:type="dcterms:W3CDTF">2021-08-26T09:20:00Z</dcterms:modified>
</cp:coreProperties>
</file>